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72" w:rsidRDefault="0066100D" w:rsidP="00832A72">
      <w:pPr>
        <w:framePr w:h="1239" w:hRule="exact" w:hSpace="180" w:wrap="around" w:vAnchor="text" w:hAnchor="page" w:x="5527" w:y="173"/>
        <w:jc w:val="center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4.5pt" o:ole="">
            <v:imagedata r:id="rId6" o:title=""/>
          </v:shape>
          <o:OLEObject Type="Embed" ProgID="MSPhotoEd.3" ShapeID="_x0000_i1025" DrawAspect="Content" ObjectID="_1502620654" r:id="rId7"/>
        </w:object>
      </w:r>
    </w:p>
    <w:p w:rsidR="00832A72" w:rsidRDefault="00F73557" w:rsidP="00832A72">
      <w:pPr>
        <w:jc w:val="center"/>
        <w:rPr>
          <w:sz w:val="40"/>
        </w:rPr>
      </w:pPr>
      <w:r>
        <w:rPr>
          <w:noProof/>
          <w:sz w:val="40"/>
        </w:rPr>
        <w:pict>
          <v:rect id="_x0000_s1027" style="position:absolute;left:0;text-align:left;margin-left:366.35pt;margin-top:-1.95pt;width:111pt;height:30pt;z-index:251658240" strokecolor="white [3212]">
            <v:textbox>
              <w:txbxContent>
                <w:p w:rsidR="0066100D" w:rsidRDefault="0066100D"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rect>
        </w:pict>
      </w:r>
    </w:p>
    <w:p w:rsidR="00832A72" w:rsidRDefault="00832A72" w:rsidP="00832A72">
      <w:pPr>
        <w:jc w:val="center"/>
        <w:rPr>
          <w:sz w:val="40"/>
        </w:rPr>
      </w:pPr>
    </w:p>
    <w:p w:rsidR="00832A72" w:rsidRDefault="00832A72" w:rsidP="00832A72">
      <w:pPr>
        <w:jc w:val="center"/>
        <w:rPr>
          <w:sz w:val="40"/>
        </w:rPr>
      </w:pPr>
    </w:p>
    <w:p w:rsidR="00832A72" w:rsidRDefault="00832A72" w:rsidP="00832A72"/>
    <w:p w:rsidR="00832A72" w:rsidRPr="0035765B" w:rsidRDefault="00832A72" w:rsidP="00832A72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Собрание депутатов города Троицка</w:t>
      </w:r>
    </w:p>
    <w:p w:rsidR="00832A72" w:rsidRPr="0035765B" w:rsidRDefault="00832A72" w:rsidP="00832A72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Челябинской области</w:t>
      </w:r>
    </w:p>
    <w:p w:rsidR="00832A72" w:rsidRPr="0066100D" w:rsidRDefault="00832A72" w:rsidP="00832A72">
      <w:pPr>
        <w:shd w:val="clear" w:color="auto" w:fill="FFFFFF"/>
        <w:ind w:left="1606" w:right="1685"/>
        <w:jc w:val="center"/>
        <w:rPr>
          <w:sz w:val="28"/>
          <w:szCs w:val="28"/>
        </w:rPr>
      </w:pPr>
    </w:p>
    <w:p w:rsidR="00832A72" w:rsidRPr="0066100D" w:rsidRDefault="00832A72" w:rsidP="00832A72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66100D">
        <w:rPr>
          <w:spacing w:val="-11"/>
          <w:sz w:val="28"/>
          <w:szCs w:val="28"/>
        </w:rPr>
        <w:t xml:space="preserve">Четвертый созыв </w:t>
      </w:r>
    </w:p>
    <w:p w:rsidR="00832A72" w:rsidRPr="0066100D" w:rsidRDefault="00832A72" w:rsidP="00832A72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66100D">
        <w:rPr>
          <w:spacing w:val="-11"/>
          <w:sz w:val="28"/>
          <w:szCs w:val="28"/>
        </w:rPr>
        <w:t>Восемьдесят шестое заседание</w:t>
      </w:r>
    </w:p>
    <w:p w:rsidR="00832A72" w:rsidRPr="0066100D" w:rsidRDefault="00832A72" w:rsidP="00832A72">
      <w:pPr>
        <w:shd w:val="clear" w:color="auto" w:fill="FFFFFF"/>
        <w:ind w:left="2239" w:right="2311"/>
        <w:jc w:val="center"/>
        <w:rPr>
          <w:sz w:val="28"/>
          <w:szCs w:val="28"/>
        </w:rPr>
      </w:pPr>
    </w:p>
    <w:p w:rsidR="00832A72" w:rsidRPr="0066100D" w:rsidRDefault="00832A72" w:rsidP="00832A72">
      <w:pPr>
        <w:shd w:val="clear" w:color="auto" w:fill="FFFFFF"/>
        <w:ind w:right="72"/>
        <w:jc w:val="center"/>
        <w:rPr>
          <w:b/>
          <w:sz w:val="28"/>
          <w:szCs w:val="28"/>
        </w:rPr>
      </w:pPr>
      <w:r w:rsidRPr="0066100D">
        <w:rPr>
          <w:b/>
          <w:sz w:val="28"/>
          <w:szCs w:val="28"/>
        </w:rPr>
        <w:t>Р Е Ш Е Н И Е</w:t>
      </w:r>
    </w:p>
    <w:p w:rsidR="00832A72" w:rsidRDefault="00832A72" w:rsidP="00832A72">
      <w:pPr>
        <w:shd w:val="clear" w:color="auto" w:fill="FFFFFF"/>
        <w:ind w:left="338" w:right="4838" w:hanging="338"/>
        <w:rPr>
          <w:sz w:val="28"/>
          <w:szCs w:val="28"/>
        </w:rPr>
      </w:pPr>
    </w:p>
    <w:p w:rsidR="00832A72" w:rsidRPr="007B48F7" w:rsidRDefault="0066100D" w:rsidP="00832A72">
      <w:pPr>
        <w:shd w:val="clear" w:color="auto" w:fill="FFFFFF"/>
        <w:ind w:left="338" w:right="4838" w:hanging="338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832A72" w:rsidRPr="0066100D">
        <w:rPr>
          <w:sz w:val="28"/>
          <w:szCs w:val="28"/>
        </w:rPr>
        <w:t xml:space="preserve"> </w:t>
      </w:r>
      <w:r w:rsidR="00832A72">
        <w:rPr>
          <w:sz w:val="28"/>
          <w:szCs w:val="28"/>
          <w:u w:val="single"/>
        </w:rPr>
        <w:t>27</w:t>
      </w:r>
      <w:r w:rsidR="00832A72" w:rsidRPr="007B48F7">
        <w:rPr>
          <w:sz w:val="28"/>
          <w:szCs w:val="28"/>
          <w:u w:val="single"/>
        </w:rPr>
        <w:t>.</w:t>
      </w:r>
      <w:r w:rsidR="00832A72">
        <w:rPr>
          <w:sz w:val="28"/>
          <w:szCs w:val="28"/>
          <w:u w:val="single"/>
        </w:rPr>
        <w:t>08</w:t>
      </w:r>
      <w:r w:rsidR="00832A72" w:rsidRPr="007B48F7">
        <w:rPr>
          <w:sz w:val="28"/>
          <w:szCs w:val="28"/>
          <w:u w:val="single"/>
        </w:rPr>
        <w:t>.201</w:t>
      </w:r>
      <w:r w:rsidR="00832A72">
        <w:rPr>
          <w:sz w:val="28"/>
          <w:szCs w:val="28"/>
          <w:u w:val="single"/>
        </w:rPr>
        <w:t>5</w:t>
      </w:r>
      <w:r w:rsidR="00832A72" w:rsidRPr="007B48F7">
        <w:rPr>
          <w:sz w:val="28"/>
          <w:szCs w:val="28"/>
          <w:u w:val="single"/>
        </w:rPr>
        <w:t>г.</w:t>
      </w:r>
      <w:r w:rsidR="00832A72" w:rsidRPr="0066100D">
        <w:rPr>
          <w:sz w:val="28"/>
          <w:szCs w:val="28"/>
        </w:rPr>
        <w:t xml:space="preserve"> </w:t>
      </w:r>
      <w:r w:rsidR="00832A72" w:rsidRPr="007B48F7">
        <w:rPr>
          <w:sz w:val="28"/>
          <w:szCs w:val="28"/>
        </w:rPr>
        <w:t xml:space="preserve">№ </w:t>
      </w:r>
      <w:r w:rsidR="008833A0">
        <w:rPr>
          <w:sz w:val="28"/>
          <w:szCs w:val="28"/>
          <w:u w:val="single"/>
        </w:rPr>
        <w:t>140</w:t>
      </w:r>
    </w:p>
    <w:p w:rsidR="00832A72" w:rsidRPr="007B48F7" w:rsidRDefault="0066100D" w:rsidP="00832A72">
      <w:pPr>
        <w:shd w:val="clear" w:color="auto" w:fill="FFFFFF"/>
        <w:ind w:left="338" w:right="4838" w:hanging="33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A72" w:rsidRPr="007B48F7">
        <w:rPr>
          <w:sz w:val="28"/>
          <w:szCs w:val="28"/>
        </w:rPr>
        <w:t xml:space="preserve"> г. Троицк</w:t>
      </w:r>
    </w:p>
    <w:p w:rsidR="0066100D" w:rsidRDefault="0066100D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32A72" w:rsidRDefault="00832A72" w:rsidP="008833A0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</w:t>
      </w:r>
      <w:r w:rsidR="003009D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009D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009D4">
        <w:rPr>
          <w:sz w:val="28"/>
          <w:szCs w:val="28"/>
        </w:rPr>
        <w:t>12</w:t>
      </w:r>
      <w:r w:rsidR="00393608">
        <w:rPr>
          <w:sz w:val="28"/>
          <w:szCs w:val="28"/>
        </w:rPr>
        <w:t xml:space="preserve"> </w:t>
      </w:r>
      <w:r w:rsidR="0066100D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93608">
        <w:rPr>
          <w:sz w:val="28"/>
          <w:szCs w:val="28"/>
        </w:rPr>
        <w:t xml:space="preserve"> </w:t>
      </w:r>
      <w:r w:rsidR="003009D4">
        <w:rPr>
          <w:sz w:val="28"/>
          <w:szCs w:val="28"/>
        </w:rPr>
        <w:t>9</w:t>
      </w:r>
      <w:r>
        <w:rPr>
          <w:sz w:val="28"/>
          <w:szCs w:val="28"/>
        </w:rPr>
        <w:t xml:space="preserve"> «Об </w:t>
      </w:r>
      <w:r w:rsidR="003009D4">
        <w:rPr>
          <w:sz w:val="28"/>
          <w:szCs w:val="28"/>
        </w:rPr>
        <w:t xml:space="preserve">утверждении Положения об оплате труда водителей, обслуживающего персонала </w:t>
      </w:r>
      <w:r>
        <w:rPr>
          <w:sz w:val="28"/>
          <w:szCs w:val="28"/>
        </w:rPr>
        <w:t xml:space="preserve">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832A72" w:rsidRDefault="00832A72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6100D" w:rsidRPr="007B48F7" w:rsidRDefault="0066100D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6100D" w:rsidRPr="0066100D" w:rsidRDefault="00832A72" w:rsidP="00661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В соответствии с Трудовым </w:t>
      </w:r>
      <w:hyperlink r:id="rId8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6100D">
          <w:rPr>
            <w:sz w:val="28"/>
            <w:szCs w:val="28"/>
          </w:rPr>
          <w:t>законом</w:t>
        </w:r>
      </w:hyperlink>
      <w:r w:rsidRPr="0066100D">
        <w:rPr>
          <w:sz w:val="28"/>
          <w:szCs w:val="28"/>
        </w:rPr>
        <w:t xml:space="preserve"> от </w:t>
      </w:r>
      <w:r w:rsidR="0066100D">
        <w:rPr>
          <w:sz w:val="28"/>
          <w:szCs w:val="28"/>
        </w:rPr>
        <w:t xml:space="preserve">                   </w:t>
      </w:r>
      <w:r w:rsidRPr="0066100D">
        <w:rPr>
          <w:sz w:val="28"/>
          <w:szCs w:val="28"/>
        </w:rPr>
        <w:t>6 октября 2003 г</w:t>
      </w:r>
      <w:r w:rsidR="0066100D" w:rsidRPr="0066100D">
        <w:rPr>
          <w:sz w:val="28"/>
          <w:szCs w:val="28"/>
        </w:rPr>
        <w:t>ода</w:t>
      </w:r>
      <w:r w:rsidRPr="0066100D">
        <w:rPr>
          <w:sz w:val="28"/>
          <w:szCs w:val="28"/>
        </w:rPr>
        <w:t xml:space="preserve"> </w:t>
      </w:r>
      <w:r w:rsidR="0066100D" w:rsidRPr="0066100D">
        <w:rPr>
          <w:sz w:val="28"/>
          <w:szCs w:val="28"/>
        </w:rPr>
        <w:t>№</w:t>
      </w:r>
      <w:r w:rsidRPr="0066100D">
        <w:rPr>
          <w:sz w:val="28"/>
          <w:szCs w:val="28"/>
        </w:rPr>
        <w:t xml:space="preserve"> 131-ФЗ </w:t>
      </w:r>
      <w:r w:rsidR="0066100D" w:rsidRPr="0066100D">
        <w:rPr>
          <w:sz w:val="28"/>
          <w:szCs w:val="28"/>
        </w:rPr>
        <w:t>«</w:t>
      </w:r>
      <w:r w:rsidRPr="006610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6100D" w:rsidRPr="0066100D">
        <w:rPr>
          <w:sz w:val="28"/>
          <w:szCs w:val="28"/>
        </w:rPr>
        <w:t>»</w:t>
      </w:r>
      <w:r w:rsidRPr="0066100D">
        <w:rPr>
          <w:sz w:val="28"/>
          <w:szCs w:val="28"/>
        </w:rPr>
        <w:t xml:space="preserve">, </w:t>
      </w:r>
      <w:r w:rsidR="008833A0">
        <w:rPr>
          <w:sz w:val="28"/>
          <w:szCs w:val="28"/>
        </w:rPr>
        <w:t xml:space="preserve">руководствуясь </w:t>
      </w:r>
      <w:hyperlink r:id="rId11" w:history="1">
        <w:r w:rsidRPr="0066100D">
          <w:rPr>
            <w:sz w:val="28"/>
            <w:szCs w:val="28"/>
          </w:rPr>
          <w:t>Уставом</w:t>
        </w:r>
      </w:hyperlink>
      <w:r w:rsidRPr="0066100D">
        <w:rPr>
          <w:sz w:val="28"/>
          <w:szCs w:val="28"/>
        </w:rPr>
        <w:t xml:space="preserve"> города Троицка</w:t>
      </w:r>
      <w:r w:rsidR="008833A0">
        <w:rPr>
          <w:sz w:val="28"/>
          <w:szCs w:val="28"/>
        </w:rPr>
        <w:t>,</w:t>
      </w:r>
      <w:r w:rsidRPr="0066100D">
        <w:rPr>
          <w:sz w:val="28"/>
          <w:szCs w:val="28"/>
        </w:rPr>
        <w:t xml:space="preserve"> Собрание депутатов города Троицка</w:t>
      </w:r>
      <w:r w:rsidR="00393608" w:rsidRPr="0066100D">
        <w:rPr>
          <w:sz w:val="28"/>
          <w:szCs w:val="28"/>
        </w:rPr>
        <w:t xml:space="preserve"> </w:t>
      </w:r>
    </w:p>
    <w:p w:rsidR="00832A72" w:rsidRPr="0066100D" w:rsidRDefault="00832A72" w:rsidP="006610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РЕШАЕТ:</w:t>
      </w:r>
    </w:p>
    <w:p w:rsidR="00CE43CE" w:rsidRPr="0066100D" w:rsidRDefault="00393608" w:rsidP="0066100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Внести в Положени</w:t>
      </w:r>
      <w:r w:rsidR="008833A0">
        <w:rPr>
          <w:sz w:val="28"/>
          <w:szCs w:val="28"/>
        </w:rPr>
        <w:t>е</w:t>
      </w:r>
      <w:r w:rsidR="00CE43CE" w:rsidRPr="0066100D">
        <w:rPr>
          <w:sz w:val="28"/>
          <w:szCs w:val="28"/>
        </w:rPr>
        <w:t xml:space="preserve"> об оплате труда водителей, обслуживающего персонала органов местного самоуправления города Троицка</w:t>
      </w:r>
      <w:r w:rsidR="008833A0">
        <w:rPr>
          <w:sz w:val="28"/>
          <w:szCs w:val="28"/>
        </w:rPr>
        <w:t>, утвержденное</w:t>
      </w:r>
      <w:r w:rsidR="00CE43CE" w:rsidRPr="0066100D">
        <w:rPr>
          <w:sz w:val="28"/>
          <w:szCs w:val="28"/>
        </w:rPr>
        <w:t xml:space="preserve"> </w:t>
      </w:r>
      <w:r w:rsidR="008833A0" w:rsidRPr="0066100D">
        <w:rPr>
          <w:sz w:val="28"/>
          <w:szCs w:val="28"/>
        </w:rPr>
        <w:t>решение</w:t>
      </w:r>
      <w:r w:rsidR="008833A0">
        <w:rPr>
          <w:sz w:val="28"/>
          <w:szCs w:val="28"/>
        </w:rPr>
        <w:t>м</w:t>
      </w:r>
      <w:r w:rsidR="008833A0" w:rsidRPr="0066100D">
        <w:rPr>
          <w:sz w:val="28"/>
          <w:szCs w:val="28"/>
        </w:rPr>
        <w:t xml:space="preserve"> Собрания депутатов города Троицка от 26</w:t>
      </w:r>
      <w:r w:rsidR="008833A0">
        <w:rPr>
          <w:sz w:val="28"/>
          <w:szCs w:val="28"/>
        </w:rPr>
        <w:t>.01.</w:t>
      </w:r>
      <w:r w:rsidR="008833A0" w:rsidRPr="0066100D">
        <w:rPr>
          <w:sz w:val="28"/>
          <w:szCs w:val="28"/>
        </w:rPr>
        <w:t>2012 года № 9</w:t>
      </w:r>
      <w:r w:rsidR="008833A0">
        <w:rPr>
          <w:sz w:val="28"/>
          <w:szCs w:val="28"/>
        </w:rPr>
        <w:t>,</w:t>
      </w:r>
      <w:r w:rsidR="008833A0" w:rsidRPr="0066100D">
        <w:rPr>
          <w:sz w:val="28"/>
          <w:szCs w:val="28"/>
        </w:rPr>
        <w:t xml:space="preserve"> </w:t>
      </w:r>
      <w:r w:rsidR="00CE43CE" w:rsidRPr="0066100D">
        <w:rPr>
          <w:sz w:val="28"/>
          <w:szCs w:val="28"/>
        </w:rPr>
        <w:t>следующие изменения:</w:t>
      </w:r>
    </w:p>
    <w:p w:rsidR="00393608" w:rsidRPr="00305431" w:rsidRDefault="0066100D" w:rsidP="003054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431">
        <w:rPr>
          <w:sz w:val="28"/>
          <w:szCs w:val="28"/>
        </w:rPr>
        <w:t xml:space="preserve">приложение </w:t>
      </w:r>
      <w:r w:rsidR="00CE43CE" w:rsidRPr="00305431">
        <w:rPr>
          <w:sz w:val="28"/>
          <w:szCs w:val="28"/>
        </w:rPr>
        <w:t>1</w:t>
      </w:r>
      <w:r w:rsidR="00393608" w:rsidRPr="00305431">
        <w:rPr>
          <w:sz w:val="28"/>
          <w:szCs w:val="28"/>
        </w:rPr>
        <w:t xml:space="preserve"> «Размеры окладов общеотраслевых профессий рабочих</w:t>
      </w:r>
      <w:r w:rsidR="00242739" w:rsidRPr="00305431">
        <w:rPr>
          <w:sz w:val="28"/>
          <w:szCs w:val="28"/>
        </w:rPr>
        <w:t xml:space="preserve"> </w:t>
      </w:r>
      <w:r w:rsidR="00393608" w:rsidRPr="00305431">
        <w:rPr>
          <w:sz w:val="28"/>
          <w:szCs w:val="28"/>
        </w:rPr>
        <w:t xml:space="preserve">по профессиональным квалификационным группам» изложить в </w:t>
      </w:r>
      <w:r w:rsidR="00242739" w:rsidRPr="00305431">
        <w:rPr>
          <w:sz w:val="28"/>
          <w:szCs w:val="28"/>
        </w:rPr>
        <w:t>ново</w:t>
      </w:r>
      <w:r w:rsidR="005B31CA" w:rsidRPr="00305431">
        <w:rPr>
          <w:sz w:val="28"/>
          <w:szCs w:val="28"/>
        </w:rPr>
        <w:t>й редакции (приложение</w:t>
      </w:r>
      <w:r w:rsidR="00393608" w:rsidRPr="00305431">
        <w:rPr>
          <w:sz w:val="28"/>
          <w:szCs w:val="28"/>
        </w:rPr>
        <w:t xml:space="preserve"> к настоящему решению).</w:t>
      </w:r>
    </w:p>
    <w:p w:rsidR="00C87373" w:rsidRPr="0066100D" w:rsidRDefault="00C87373" w:rsidP="00C87373">
      <w:pPr>
        <w:pStyle w:val="a3"/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 w:rsidRPr="0066100D">
        <w:rPr>
          <w:spacing w:val="-1"/>
          <w:sz w:val="28"/>
          <w:szCs w:val="28"/>
        </w:rPr>
        <w:t>Финансирование расходов на реализацию настоящего решения осуществлять в пределах средств, предусмотренных в бюджете города Троицка.</w:t>
      </w:r>
    </w:p>
    <w:p w:rsidR="00C87373" w:rsidRPr="0066100D" w:rsidRDefault="00C87373" w:rsidP="00C8737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6100D">
        <w:rPr>
          <w:spacing w:val="-12"/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политике (Чухнин В.Ю.).</w:t>
      </w:r>
    </w:p>
    <w:p w:rsidR="00C87373" w:rsidRDefault="00C87373" w:rsidP="00C8737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393608" w:rsidRPr="0066100D" w:rsidRDefault="0066100D" w:rsidP="0066100D">
      <w:pPr>
        <w:pStyle w:val="a3"/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 w:rsidRPr="0066100D">
        <w:rPr>
          <w:spacing w:val="-1"/>
          <w:sz w:val="28"/>
          <w:szCs w:val="28"/>
        </w:rPr>
        <w:lastRenderedPageBreak/>
        <w:t>Настоящее</w:t>
      </w:r>
      <w:r w:rsidR="00393608" w:rsidRPr="0066100D">
        <w:rPr>
          <w:spacing w:val="-1"/>
          <w:sz w:val="28"/>
          <w:szCs w:val="28"/>
        </w:rPr>
        <w:t xml:space="preserve"> решение вступает в силу </w:t>
      </w:r>
      <w:r w:rsidR="00C87373">
        <w:rPr>
          <w:spacing w:val="-1"/>
          <w:sz w:val="28"/>
          <w:szCs w:val="28"/>
        </w:rPr>
        <w:t>со дня</w:t>
      </w:r>
      <w:r w:rsidR="00393608" w:rsidRPr="0066100D">
        <w:rPr>
          <w:spacing w:val="-1"/>
          <w:sz w:val="28"/>
          <w:szCs w:val="28"/>
        </w:rPr>
        <w:t xml:space="preserve"> его официального опубликования</w:t>
      </w:r>
      <w:r w:rsidR="00393608" w:rsidRPr="0066100D">
        <w:rPr>
          <w:sz w:val="28"/>
          <w:szCs w:val="28"/>
        </w:rPr>
        <w:t xml:space="preserve"> </w:t>
      </w:r>
      <w:r w:rsidR="00393608" w:rsidRPr="0066100D">
        <w:rPr>
          <w:spacing w:val="-1"/>
          <w:sz w:val="28"/>
          <w:szCs w:val="28"/>
        </w:rPr>
        <w:t>и распространяет свое действие на правоотношения, возникшие с 1 июля 2015</w:t>
      </w:r>
      <w:r w:rsidR="00C87373">
        <w:rPr>
          <w:spacing w:val="-1"/>
          <w:sz w:val="28"/>
          <w:szCs w:val="28"/>
        </w:rPr>
        <w:t xml:space="preserve"> </w:t>
      </w:r>
      <w:r w:rsidR="00393608" w:rsidRPr="0066100D">
        <w:rPr>
          <w:spacing w:val="-1"/>
          <w:sz w:val="28"/>
          <w:szCs w:val="28"/>
        </w:rPr>
        <w:t>года.</w:t>
      </w:r>
    </w:p>
    <w:p w:rsidR="00393608" w:rsidRPr="0066100D" w:rsidRDefault="00393608" w:rsidP="00393608">
      <w:pPr>
        <w:jc w:val="both"/>
        <w:rPr>
          <w:sz w:val="28"/>
          <w:szCs w:val="28"/>
        </w:rPr>
      </w:pPr>
    </w:p>
    <w:p w:rsidR="00393608" w:rsidRPr="0066100D" w:rsidRDefault="00393608" w:rsidP="00393608">
      <w:pPr>
        <w:jc w:val="both"/>
        <w:rPr>
          <w:sz w:val="28"/>
          <w:szCs w:val="28"/>
        </w:rPr>
      </w:pPr>
    </w:p>
    <w:p w:rsidR="00393608" w:rsidRPr="0066100D" w:rsidRDefault="00393608" w:rsidP="00393608">
      <w:pPr>
        <w:jc w:val="both"/>
        <w:rPr>
          <w:sz w:val="28"/>
          <w:szCs w:val="28"/>
        </w:rPr>
      </w:pPr>
    </w:p>
    <w:p w:rsidR="0066100D" w:rsidRDefault="00393608" w:rsidP="00393608">
      <w:pPr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Председатель Собрания </w:t>
      </w:r>
    </w:p>
    <w:p w:rsidR="00393608" w:rsidRPr="0066100D" w:rsidRDefault="00393608" w:rsidP="00393608">
      <w:pPr>
        <w:jc w:val="both"/>
        <w:rPr>
          <w:sz w:val="28"/>
          <w:szCs w:val="28"/>
        </w:rPr>
      </w:pPr>
      <w:r w:rsidRPr="0066100D">
        <w:rPr>
          <w:sz w:val="28"/>
          <w:szCs w:val="28"/>
        </w:rPr>
        <w:t>депутатов города Троицка</w:t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  <w:t xml:space="preserve">        </w:t>
      </w:r>
      <w:r w:rsidRPr="0066100D">
        <w:rPr>
          <w:sz w:val="28"/>
          <w:szCs w:val="28"/>
        </w:rPr>
        <w:t>В.Ю. Чухнин</w:t>
      </w:r>
    </w:p>
    <w:p w:rsidR="00393608" w:rsidRPr="0066100D" w:rsidRDefault="00393608" w:rsidP="00393608">
      <w:pPr>
        <w:jc w:val="both"/>
        <w:rPr>
          <w:sz w:val="28"/>
          <w:szCs w:val="28"/>
        </w:rPr>
      </w:pPr>
    </w:p>
    <w:p w:rsidR="00393608" w:rsidRPr="0066100D" w:rsidRDefault="00393608" w:rsidP="00393608">
      <w:pPr>
        <w:jc w:val="both"/>
        <w:rPr>
          <w:spacing w:val="-1"/>
          <w:sz w:val="28"/>
          <w:szCs w:val="28"/>
        </w:rPr>
      </w:pPr>
      <w:r w:rsidRPr="0066100D">
        <w:rPr>
          <w:sz w:val="28"/>
          <w:szCs w:val="28"/>
        </w:rPr>
        <w:t>Глава города Троицка</w:t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  <w:t xml:space="preserve">        </w:t>
      </w:r>
      <w:r w:rsidRPr="0066100D">
        <w:rPr>
          <w:sz w:val="28"/>
          <w:szCs w:val="28"/>
        </w:rPr>
        <w:t>А.Г. Виноградов</w:t>
      </w:r>
    </w:p>
    <w:p w:rsidR="00393608" w:rsidRPr="0066100D" w:rsidRDefault="00393608" w:rsidP="00393608">
      <w:pPr>
        <w:shd w:val="clear" w:color="auto" w:fill="FFFFFF"/>
        <w:spacing w:before="331"/>
        <w:ind w:left="7"/>
        <w:rPr>
          <w:spacing w:val="-1"/>
          <w:sz w:val="28"/>
          <w:szCs w:val="28"/>
        </w:rPr>
      </w:pPr>
    </w:p>
    <w:p w:rsidR="00393608" w:rsidRPr="0066100D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6100D" w:rsidRDefault="0066100D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393608" w:rsidRPr="00A9002B" w:rsidRDefault="005B31CA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6100D">
        <w:rPr>
          <w:sz w:val="28"/>
          <w:szCs w:val="28"/>
        </w:rPr>
        <w:t>РИЛОЖЕНИЕ</w:t>
      </w:r>
    </w:p>
    <w:p w:rsidR="0066100D" w:rsidRDefault="00393608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A9002B">
        <w:rPr>
          <w:sz w:val="28"/>
          <w:szCs w:val="28"/>
        </w:rPr>
        <w:t xml:space="preserve"> решению Собрания</w:t>
      </w:r>
    </w:p>
    <w:p w:rsidR="0066100D" w:rsidRDefault="00393608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A9002B">
        <w:rPr>
          <w:sz w:val="28"/>
          <w:szCs w:val="28"/>
        </w:rPr>
        <w:t>депутатов</w:t>
      </w:r>
      <w:r w:rsidR="006610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Троицка</w:t>
      </w:r>
    </w:p>
    <w:p w:rsidR="00393608" w:rsidRPr="00A9002B" w:rsidRDefault="00393608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2B">
        <w:rPr>
          <w:sz w:val="28"/>
          <w:szCs w:val="28"/>
        </w:rPr>
        <w:t xml:space="preserve">т </w:t>
      </w:r>
      <w:r w:rsidRPr="0066100D">
        <w:rPr>
          <w:sz w:val="28"/>
          <w:szCs w:val="28"/>
          <w:u w:val="single"/>
        </w:rPr>
        <w:t>27.08.2015</w:t>
      </w:r>
      <w:r w:rsidR="0066100D" w:rsidRPr="0066100D">
        <w:rPr>
          <w:sz w:val="28"/>
          <w:szCs w:val="28"/>
          <w:u w:val="single"/>
        </w:rPr>
        <w:t>г.</w:t>
      </w:r>
      <w:r w:rsidRPr="00A9002B">
        <w:rPr>
          <w:sz w:val="28"/>
          <w:szCs w:val="28"/>
        </w:rPr>
        <w:t xml:space="preserve"> №</w:t>
      </w:r>
      <w:r w:rsidR="0066100D">
        <w:rPr>
          <w:sz w:val="28"/>
          <w:szCs w:val="28"/>
        </w:rPr>
        <w:t xml:space="preserve"> </w:t>
      </w:r>
      <w:r w:rsidR="00387556">
        <w:rPr>
          <w:sz w:val="28"/>
          <w:szCs w:val="28"/>
          <w:u w:val="single"/>
        </w:rPr>
        <w:t>140</w:t>
      </w:r>
    </w:p>
    <w:p w:rsidR="0066100D" w:rsidRDefault="0066100D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3009D4" w:rsidRPr="003009D4" w:rsidRDefault="003009D4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3009D4">
        <w:rPr>
          <w:sz w:val="28"/>
          <w:szCs w:val="28"/>
        </w:rPr>
        <w:t>П</w:t>
      </w:r>
      <w:r w:rsidR="0066100D" w:rsidRPr="003009D4">
        <w:rPr>
          <w:sz w:val="28"/>
          <w:szCs w:val="28"/>
        </w:rPr>
        <w:t>РИЛОЖЕНИЕ</w:t>
      </w:r>
      <w:r w:rsidRPr="003009D4">
        <w:rPr>
          <w:sz w:val="28"/>
          <w:szCs w:val="28"/>
        </w:rPr>
        <w:t xml:space="preserve"> 1</w:t>
      </w:r>
    </w:p>
    <w:p w:rsidR="003009D4" w:rsidRPr="003009D4" w:rsidRDefault="003009D4" w:rsidP="0066100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к Положению</w:t>
      </w:r>
      <w:r w:rsidR="0066100D"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 оплате труда водителей,</w:t>
      </w:r>
      <w:r w:rsidR="0066100D"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обслуживающего персонала</w:t>
      </w:r>
      <w:r w:rsidR="0066100D"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органов местного самоуправления</w:t>
      </w:r>
      <w:r w:rsidR="0066100D"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города Троицка</w:t>
      </w:r>
    </w:p>
    <w:p w:rsidR="003009D4" w:rsidRDefault="003009D4" w:rsidP="00661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00D" w:rsidRDefault="0066100D" w:rsidP="00661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00D" w:rsidRPr="003009D4" w:rsidRDefault="0066100D" w:rsidP="00661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9D4" w:rsidRPr="003009D4" w:rsidRDefault="003009D4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08"/>
      <w:bookmarkEnd w:id="1"/>
      <w:r w:rsidRPr="003009D4">
        <w:rPr>
          <w:sz w:val="28"/>
          <w:szCs w:val="28"/>
        </w:rPr>
        <w:t>Р</w:t>
      </w:r>
      <w:r w:rsidR="0066100D" w:rsidRPr="003009D4">
        <w:rPr>
          <w:sz w:val="28"/>
          <w:szCs w:val="28"/>
        </w:rPr>
        <w:t>АЗМЕРЫ</w:t>
      </w:r>
    </w:p>
    <w:p w:rsidR="003009D4" w:rsidRPr="003009D4" w:rsidRDefault="003009D4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окладов общеотраслевых профессий рабочих</w:t>
      </w:r>
    </w:p>
    <w:p w:rsidR="003009D4" w:rsidRPr="003009D4" w:rsidRDefault="003009D4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по профессиональным квалификационным группам</w:t>
      </w:r>
    </w:p>
    <w:p w:rsidR="003009D4" w:rsidRDefault="003009D4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00D" w:rsidRPr="003009D4" w:rsidRDefault="0066100D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9D4" w:rsidRPr="0066100D" w:rsidRDefault="003009D4" w:rsidP="00300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Профессиональные </w:t>
      </w:r>
      <w:hyperlink r:id="rId12" w:history="1">
        <w:r w:rsidRPr="0066100D">
          <w:rPr>
            <w:sz w:val="28"/>
            <w:szCs w:val="28"/>
          </w:rPr>
          <w:t>квалификационные группы</w:t>
        </w:r>
      </w:hyperlink>
      <w:r w:rsidRPr="0066100D">
        <w:rPr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 w:rsidR="009A1B3E">
        <w:rPr>
          <w:sz w:val="28"/>
          <w:szCs w:val="28"/>
        </w:rPr>
        <w:t xml:space="preserve"> г.</w:t>
      </w:r>
      <w:r w:rsidRPr="0066100D">
        <w:rPr>
          <w:sz w:val="28"/>
          <w:szCs w:val="28"/>
        </w:rPr>
        <w:t xml:space="preserve"> </w:t>
      </w:r>
      <w:r w:rsidR="0066100D">
        <w:rPr>
          <w:sz w:val="28"/>
          <w:szCs w:val="28"/>
        </w:rPr>
        <w:t>№</w:t>
      </w:r>
      <w:r w:rsidRPr="0066100D">
        <w:rPr>
          <w:sz w:val="28"/>
          <w:szCs w:val="28"/>
        </w:rPr>
        <w:t xml:space="preserve"> 248н </w:t>
      </w:r>
      <w:r w:rsidR="0066100D">
        <w:rPr>
          <w:sz w:val="28"/>
          <w:szCs w:val="28"/>
        </w:rPr>
        <w:t>«</w:t>
      </w:r>
      <w:r w:rsidRPr="0066100D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66100D">
        <w:rPr>
          <w:sz w:val="28"/>
          <w:szCs w:val="28"/>
        </w:rPr>
        <w:t>»</w:t>
      </w:r>
      <w:r w:rsidRPr="0066100D">
        <w:rPr>
          <w:sz w:val="28"/>
          <w:szCs w:val="28"/>
        </w:rPr>
        <w:t>.</w:t>
      </w:r>
    </w:p>
    <w:p w:rsidR="0066100D" w:rsidRPr="003009D4" w:rsidRDefault="0066100D" w:rsidP="00300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3009D4" w:rsidRPr="0066100D" w:rsidTr="003213B7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Размер оклада,</w:t>
            </w:r>
          </w:p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рублей</w:t>
            </w:r>
          </w:p>
        </w:tc>
      </w:tr>
      <w:tr w:rsidR="003009D4" w:rsidRPr="0066100D" w:rsidTr="003213B7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" w:name="Par218"/>
            <w:bookmarkEnd w:id="2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009D4" w:rsidRPr="0066100D" w:rsidRDefault="0066100D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«</w:t>
            </w:r>
            <w:r w:rsidR="003009D4" w:rsidRPr="0066100D">
              <w:rPr>
                <w:sz w:val="24"/>
                <w:szCs w:val="24"/>
              </w:rPr>
              <w:t>Общеотраслевые профессии рабочих первого уровня</w:t>
            </w:r>
            <w:r w:rsidRPr="0066100D">
              <w:rPr>
                <w:sz w:val="24"/>
                <w:szCs w:val="24"/>
              </w:rPr>
              <w:t>»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2381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2740</w:t>
            </w:r>
          </w:p>
        </w:tc>
      </w:tr>
      <w:tr w:rsidR="003009D4" w:rsidRPr="0066100D" w:rsidTr="003213B7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" w:name="Par225"/>
            <w:bookmarkEnd w:id="3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009D4" w:rsidRPr="0066100D" w:rsidRDefault="0066100D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09D4" w:rsidRPr="0066100D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3335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3455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3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3573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4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3812</w:t>
            </w:r>
          </w:p>
        </w:tc>
      </w:tr>
    </w:tbl>
    <w:p w:rsidR="00832A72" w:rsidRDefault="00832A72" w:rsidP="0066100D">
      <w:pPr>
        <w:shd w:val="clear" w:color="auto" w:fill="FFFFFF"/>
        <w:spacing w:before="331"/>
        <w:ind w:left="7"/>
        <w:rPr>
          <w:rFonts w:ascii="Arial" w:hAnsi="Arial" w:cs="Arial"/>
          <w:spacing w:val="-1"/>
          <w:sz w:val="24"/>
          <w:szCs w:val="24"/>
        </w:rPr>
      </w:pPr>
    </w:p>
    <w:sectPr w:rsidR="00832A72" w:rsidSect="0066100D">
      <w:pgSz w:w="11907" w:h="16840" w:code="9"/>
      <w:pgMar w:top="1134" w:right="851" w:bottom="1134" w:left="1418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2BF"/>
    <w:multiLevelType w:val="hybridMultilevel"/>
    <w:tmpl w:val="83CEE694"/>
    <w:lvl w:ilvl="0" w:tplc="66A2DAD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037C7"/>
    <w:multiLevelType w:val="hybridMultilevel"/>
    <w:tmpl w:val="1D14E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B977D2"/>
    <w:multiLevelType w:val="hybridMultilevel"/>
    <w:tmpl w:val="AA2E28FE"/>
    <w:lvl w:ilvl="0" w:tplc="07AA80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4D04"/>
    <w:multiLevelType w:val="hybridMultilevel"/>
    <w:tmpl w:val="CF6E68A4"/>
    <w:lvl w:ilvl="0" w:tplc="DE96E3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2A72"/>
    <w:rsid w:val="00242739"/>
    <w:rsid w:val="003009D4"/>
    <w:rsid w:val="00305431"/>
    <w:rsid w:val="00387556"/>
    <w:rsid w:val="00393608"/>
    <w:rsid w:val="003E3A7E"/>
    <w:rsid w:val="005B31CA"/>
    <w:rsid w:val="0066100D"/>
    <w:rsid w:val="00704CEF"/>
    <w:rsid w:val="007176E3"/>
    <w:rsid w:val="00773A5A"/>
    <w:rsid w:val="008013B1"/>
    <w:rsid w:val="00832A72"/>
    <w:rsid w:val="008833A0"/>
    <w:rsid w:val="00915048"/>
    <w:rsid w:val="00940D4F"/>
    <w:rsid w:val="00955D8F"/>
    <w:rsid w:val="009A1B3E"/>
    <w:rsid w:val="00B54121"/>
    <w:rsid w:val="00C87373"/>
    <w:rsid w:val="00CE43CE"/>
    <w:rsid w:val="00E0341D"/>
    <w:rsid w:val="00F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5BA245D61365C7E464866655C779E684673r7C2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7F443C09FAE0B86A0B0165A2374C6EFC154B245A387AE63A45616D8EC715BF69709A116796ADBI0b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DDA8906F10C4A6510C09C85631DBCB0BFD19FEB2225437620878111736630937DE6E14393547C4D100C719r8C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DDA8906F10C4A6510C17C5405D84C003FE45F2B5215D61365C7E464866655C779E68417A714CC0rDC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DA8906F10C4A6510C17C5405D84C003FE45F4B32A5D61365C7E464866655C779E68417E79r4C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buh5</dc:creator>
  <cp:lastModifiedBy>МК</cp:lastModifiedBy>
  <cp:revision>20</cp:revision>
  <cp:lastPrinted>2015-08-26T10:06:00Z</cp:lastPrinted>
  <dcterms:created xsi:type="dcterms:W3CDTF">2015-08-12T05:51:00Z</dcterms:created>
  <dcterms:modified xsi:type="dcterms:W3CDTF">2015-09-01T08:51:00Z</dcterms:modified>
</cp:coreProperties>
</file>