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E7" w:rsidRDefault="005A7086" w:rsidP="00A002E7">
      <w:pPr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5640" cy="787400"/>
            <wp:effectExtent l="0" t="0" r="0" b="0"/>
            <wp:docPr id="2" name="Рисунок 2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2E7" w:rsidRPr="00C97C8D" w:rsidRDefault="00A002E7" w:rsidP="00DC75C9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C97C8D">
        <w:rPr>
          <w:rFonts w:ascii="Times New Roman" w:hAnsi="Times New Roman"/>
          <w:sz w:val="32"/>
          <w:szCs w:val="32"/>
        </w:rPr>
        <w:t xml:space="preserve">Собрание </w:t>
      </w:r>
      <w:r>
        <w:rPr>
          <w:rFonts w:ascii="Times New Roman" w:hAnsi="Times New Roman"/>
          <w:sz w:val="32"/>
          <w:szCs w:val="32"/>
        </w:rPr>
        <w:t>депутатов</w:t>
      </w:r>
      <w:r w:rsidRPr="00C97C8D">
        <w:rPr>
          <w:rFonts w:ascii="Times New Roman" w:hAnsi="Times New Roman"/>
          <w:sz w:val="32"/>
          <w:szCs w:val="32"/>
        </w:rPr>
        <w:t xml:space="preserve"> города Троицка</w:t>
      </w:r>
    </w:p>
    <w:p w:rsidR="00A002E7" w:rsidRPr="00C97C8D" w:rsidRDefault="00A002E7" w:rsidP="00DC75C9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C97C8D">
        <w:rPr>
          <w:rFonts w:ascii="Times New Roman" w:hAnsi="Times New Roman"/>
          <w:sz w:val="32"/>
          <w:szCs w:val="32"/>
        </w:rPr>
        <w:t>Челябинской области</w:t>
      </w:r>
    </w:p>
    <w:p w:rsidR="00A002E7" w:rsidRPr="00C97C8D" w:rsidRDefault="00A002E7" w:rsidP="00DC75C9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A002E7" w:rsidRPr="0098357D" w:rsidRDefault="00A002E7" w:rsidP="00DC75C9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98357D">
        <w:rPr>
          <w:rFonts w:ascii="Times New Roman" w:hAnsi="Times New Roman"/>
          <w:sz w:val="28"/>
          <w:szCs w:val="28"/>
        </w:rPr>
        <w:t>Шестой созыв</w:t>
      </w:r>
    </w:p>
    <w:p w:rsidR="00A002E7" w:rsidRPr="00C97C8D" w:rsidRDefault="0098357D" w:rsidP="00DC75C9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98357D">
        <w:rPr>
          <w:rFonts w:ascii="Times New Roman" w:hAnsi="Times New Roman"/>
          <w:sz w:val="28"/>
          <w:szCs w:val="28"/>
        </w:rPr>
        <w:t xml:space="preserve">Шестьдесят </w:t>
      </w:r>
      <w:r w:rsidR="00DC75C9">
        <w:rPr>
          <w:rFonts w:ascii="Times New Roman" w:hAnsi="Times New Roman"/>
          <w:sz w:val="28"/>
          <w:szCs w:val="28"/>
        </w:rPr>
        <w:t>шес</w:t>
      </w:r>
      <w:r w:rsidRPr="0098357D">
        <w:rPr>
          <w:rFonts w:ascii="Times New Roman" w:hAnsi="Times New Roman"/>
          <w:sz w:val="28"/>
          <w:szCs w:val="28"/>
        </w:rPr>
        <w:t>тое</w:t>
      </w:r>
      <w:r w:rsidR="00A002E7" w:rsidRPr="0098357D">
        <w:rPr>
          <w:rFonts w:ascii="Times New Roman" w:hAnsi="Times New Roman"/>
          <w:sz w:val="28"/>
          <w:szCs w:val="28"/>
        </w:rPr>
        <w:t xml:space="preserve"> заседание</w:t>
      </w:r>
    </w:p>
    <w:p w:rsidR="00A002E7" w:rsidRPr="00DC75C9" w:rsidRDefault="00A002E7" w:rsidP="00DC75C9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A002E7" w:rsidRPr="00C97C8D" w:rsidRDefault="00A002E7" w:rsidP="00DC75C9">
      <w:pPr>
        <w:tabs>
          <w:tab w:val="center" w:pos="4677"/>
        </w:tabs>
        <w:ind w:left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97C8D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DC75C9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Е</w:t>
      </w:r>
      <w:r w:rsidR="00DC75C9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Ш</w:t>
      </w:r>
      <w:r w:rsidR="00DC75C9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Е</w:t>
      </w:r>
      <w:r w:rsidR="00DC75C9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Н</w:t>
      </w:r>
      <w:r w:rsidR="00DC75C9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И</w:t>
      </w:r>
      <w:r w:rsidR="00DC75C9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Е</w:t>
      </w:r>
    </w:p>
    <w:p w:rsidR="001235CD" w:rsidRDefault="001235CD" w:rsidP="00A002E7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1235CD" w:rsidRDefault="001235CD" w:rsidP="00A002E7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1E6B2F" w:rsidRDefault="001E6B2F" w:rsidP="00A002E7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A002E7" w:rsidRPr="00216297" w:rsidRDefault="00A002E7" w:rsidP="00A002E7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C75C9" w:rsidRPr="00DC75C9">
        <w:rPr>
          <w:rFonts w:ascii="Times New Roman" w:hAnsi="Times New Roman"/>
          <w:sz w:val="28"/>
          <w:szCs w:val="28"/>
          <w:u w:val="single"/>
        </w:rPr>
        <w:t>26.09.2024г.</w:t>
      </w:r>
      <w:r w:rsidR="00DC75C9">
        <w:rPr>
          <w:rFonts w:ascii="Times New Roman" w:hAnsi="Times New Roman"/>
          <w:sz w:val="28"/>
          <w:szCs w:val="28"/>
        </w:rPr>
        <w:t xml:space="preserve"> </w:t>
      </w:r>
      <w:r w:rsidRPr="00B01126">
        <w:rPr>
          <w:rFonts w:ascii="Times New Roman" w:hAnsi="Times New Roman"/>
          <w:sz w:val="28"/>
          <w:szCs w:val="28"/>
        </w:rPr>
        <w:t>№</w:t>
      </w:r>
      <w:r w:rsidR="006C7B2D">
        <w:rPr>
          <w:rFonts w:ascii="Times New Roman" w:hAnsi="Times New Roman"/>
          <w:sz w:val="28"/>
          <w:szCs w:val="28"/>
        </w:rPr>
        <w:t xml:space="preserve"> </w:t>
      </w:r>
      <w:r w:rsidR="00516226">
        <w:rPr>
          <w:rFonts w:ascii="Times New Roman" w:hAnsi="Times New Roman"/>
          <w:sz w:val="28"/>
          <w:szCs w:val="28"/>
          <w:u w:val="single"/>
        </w:rPr>
        <w:t>120</w:t>
      </w:r>
    </w:p>
    <w:p w:rsidR="009C2CC8" w:rsidRDefault="00A002E7" w:rsidP="00A002E7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</w:t>
      </w:r>
      <w:r w:rsidRPr="00B01126">
        <w:rPr>
          <w:rFonts w:ascii="Times New Roman" w:hAnsi="Times New Roman"/>
          <w:sz w:val="28"/>
          <w:szCs w:val="28"/>
        </w:rPr>
        <w:t>. Троицк</w:t>
      </w:r>
    </w:p>
    <w:p w:rsidR="00A002E7" w:rsidRDefault="00A002E7" w:rsidP="00A002E7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DC75C9" w:rsidRPr="00F71C2D" w:rsidRDefault="00DC75C9" w:rsidP="00DC75C9">
      <w:pPr>
        <w:ind w:left="0" w:right="42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Собрания депутатов города Троицка от 23.09.2021 года № 143 «Об утверждении Положения о порядке осуществления муниципального жилищного контроля на территории Троицкого городского округа»</w:t>
      </w:r>
    </w:p>
    <w:p w:rsidR="00A002E7" w:rsidRPr="00DC75C9" w:rsidRDefault="00A002E7" w:rsidP="00DC75C9">
      <w:pPr>
        <w:ind w:left="0" w:firstLine="709"/>
        <w:jc w:val="left"/>
        <w:rPr>
          <w:rFonts w:ascii="Times New Roman" w:hAnsi="Times New Roman"/>
          <w:sz w:val="28"/>
          <w:szCs w:val="28"/>
        </w:rPr>
      </w:pPr>
    </w:p>
    <w:p w:rsidR="00A002E7" w:rsidRPr="00DC75C9" w:rsidRDefault="00A002E7" w:rsidP="00DC75C9">
      <w:pPr>
        <w:ind w:left="0" w:firstLine="709"/>
        <w:jc w:val="left"/>
        <w:rPr>
          <w:rFonts w:ascii="Times New Roman" w:hAnsi="Times New Roman"/>
          <w:sz w:val="28"/>
          <w:szCs w:val="28"/>
        </w:rPr>
      </w:pPr>
    </w:p>
    <w:p w:rsidR="00A002E7" w:rsidRPr="00B33447" w:rsidRDefault="00A002E7" w:rsidP="00DC75C9">
      <w:p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33447">
        <w:rPr>
          <w:rFonts w:ascii="Times New Roman" w:hAnsi="Times New Roman"/>
          <w:sz w:val="28"/>
          <w:szCs w:val="28"/>
        </w:rPr>
        <w:t>В соответствии с</w:t>
      </w:r>
      <w:r w:rsidR="00846EEC" w:rsidRPr="00B33447">
        <w:rPr>
          <w:rFonts w:ascii="Times New Roman" w:hAnsi="Times New Roman"/>
          <w:sz w:val="28"/>
          <w:szCs w:val="28"/>
        </w:rPr>
        <w:t xml:space="preserve"> </w:t>
      </w:r>
      <w:r w:rsidR="00B33447" w:rsidRPr="00B33447">
        <w:rPr>
          <w:rFonts w:ascii="Times New Roman" w:hAnsi="Times New Roman"/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</w:t>
      </w:r>
      <w:r w:rsidR="00B3344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33447" w:rsidRPr="00B33447">
        <w:rPr>
          <w:rFonts w:ascii="Times New Roman" w:hAnsi="Times New Roman"/>
          <w:sz w:val="28"/>
          <w:szCs w:val="28"/>
        </w:rPr>
        <w:t>в Российской Федерации» и приказом Министерства строител</w:t>
      </w:r>
      <w:r w:rsidR="00B33447">
        <w:rPr>
          <w:rFonts w:ascii="Times New Roman" w:hAnsi="Times New Roman"/>
          <w:sz w:val="28"/>
          <w:szCs w:val="28"/>
        </w:rPr>
        <w:t>ьства</w:t>
      </w:r>
      <w:r w:rsidR="00B33447" w:rsidRPr="00B33447">
        <w:rPr>
          <w:rFonts w:ascii="Times New Roman" w:hAnsi="Times New Roman"/>
          <w:sz w:val="28"/>
          <w:szCs w:val="28"/>
        </w:rPr>
        <w:t xml:space="preserve"> и жилищно-коммунального хозяйства Российской Федерации от 23.12.2021 года № 990/</w:t>
      </w:r>
      <w:proofErr w:type="gramStart"/>
      <w:r w:rsidR="00B33447" w:rsidRPr="00B33447">
        <w:rPr>
          <w:rFonts w:ascii="Times New Roman" w:hAnsi="Times New Roman"/>
          <w:sz w:val="28"/>
          <w:szCs w:val="28"/>
        </w:rPr>
        <w:t>пр</w:t>
      </w:r>
      <w:proofErr w:type="gramEnd"/>
      <w:r w:rsidR="00B33447" w:rsidRPr="00B33447">
        <w:rPr>
          <w:rFonts w:ascii="Times New Roman" w:hAnsi="Times New Roman"/>
          <w:sz w:val="28"/>
          <w:szCs w:val="28"/>
        </w:rPr>
        <w:t xml:space="preserve"> «Об утверждении типовых индикаторов</w:t>
      </w:r>
      <w:r w:rsidR="00B33447" w:rsidRPr="00B33447">
        <w:rPr>
          <w:rFonts w:ascii="Times New Roman" w:hAnsi="Times New Roman"/>
        </w:rPr>
        <w:t xml:space="preserve"> </w:t>
      </w:r>
      <w:r w:rsidR="00B33447" w:rsidRPr="00B33447">
        <w:rPr>
          <w:rFonts w:ascii="Times New Roman" w:hAnsi="Times New Roman"/>
          <w:sz w:val="28"/>
          <w:szCs w:val="28"/>
        </w:rPr>
        <w:t>риска нарушения обязательных требований, используемых при осуществлении государственного жилищного надзора и муниципального жилищного контроля»</w:t>
      </w:r>
      <w:r w:rsidR="00E67638" w:rsidRPr="00B33447">
        <w:rPr>
          <w:rFonts w:ascii="Times New Roman" w:hAnsi="Times New Roman"/>
          <w:sz w:val="28"/>
          <w:szCs w:val="28"/>
        </w:rPr>
        <w:t>,</w:t>
      </w:r>
      <w:r w:rsidRPr="00B33447">
        <w:rPr>
          <w:rFonts w:ascii="Times New Roman" w:hAnsi="Times New Roman"/>
          <w:sz w:val="28"/>
          <w:szCs w:val="28"/>
        </w:rPr>
        <w:t xml:space="preserve"> руководствуясь Уставом города Троицка, Собрание депутатов города Троицка </w:t>
      </w:r>
    </w:p>
    <w:p w:rsidR="00A002E7" w:rsidRPr="00F71C2D" w:rsidRDefault="00A002E7" w:rsidP="00907926">
      <w:pPr>
        <w:tabs>
          <w:tab w:val="left" w:pos="993"/>
          <w:tab w:val="left" w:pos="1276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F71C2D">
        <w:rPr>
          <w:rFonts w:ascii="Times New Roman" w:hAnsi="Times New Roman"/>
          <w:sz w:val="28"/>
          <w:szCs w:val="28"/>
        </w:rPr>
        <w:t>РЕШАЕТ:</w:t>
      </w:r>
    </w:p>
    <w:p w:rsidR="00A002E7" w:rsidRPr="00F71C2D" w:rsidRDefault="00B4136B" w:rsidP="00687D22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71C2D">
        <w:rPr>
          <w:rFonts w:ascii="Times New Roman" w:hAnsi="Times New Roman"/>
          <w:sz w:val="28"/>
          <w:szCs w:val="28"/>
        </w:rPr>
        <w:t xml:space="preserve">Внести </w:t>
      </w:r>
      <w:r w:rsidR="00A002E7" w:rsidRPr="00F71C2D">
        <w:rPr>
          <w:rFonts w:ascii="Times New Roman" w:hAnsi="Times New Roman"/>
          <w:sz w:val="28"/>
          <w:szCs w:val="28"/>
        </w:rPr>
        <w:t>в П</w:t>
      </w:r>
      <w:r w:rsidR="00241FED" w:rsidRPr="00F71C2D">
        <w:rPr>
          <w:rFonts w:ascii="Times New Roman" w:hAnsi="Times New Roman"/>
          <w:sz w:val="28"/>
          <w:szCs w:val="28"/>
        </w:rPr>
        <w:t xml:space="preserve">оложение </w:t>
      </w:r>
      <w:r w:rsidR="00BE0E7A" w:rsidRPr="00F71C2D">
        <w:rPr>
          <w:rFonts w:ascii="Times New Roman" w:hAnsi="Times New Roman"/>
          <w:sz w:val="28"/>
          <w:szCs w:val="28"/>
        </w:rPr>
        <w:t xml:space="preserve">о порядке осуществления муниципального </w:t>
      </w:r>
      <w:r w:rsidR="00230C96" w:rsidRPr="00F71C2D">
        <w:rPr>
          <w:rFonts w:ascii="Times New Roman" w:hAnsi="Times New Roman"/>
          <w:sz w:val="28"/>
          <w:szCs w:val="28"/>
        </w:rPr>
        <w:t>жилищного контроля</w:t>
      </w:r>
      <w:r w:rsidR="00BE0E7A" w:rsidRPr="00F71C2D">
        <w:rPr>
          <w:rFonts w:ascii="Times New Roman" w:hAnsi="Times New Roman"/>
          <w:sz w:val="28"/>
          <w:szCs w:val="28"/>
        </w:rPr>
        <w:t xml:space="preserve"> на территории Троицкого городского округа</w:t>
      </w:r>
      <w:r w:rsidR="00A37218" w:rsidRPr="00F71C2D">
        <w:rPr>
          <w:rFonts w:ascii="Times New Roman" w:hAnsi="Times New Roman"/>
          <w:sz w:val="28"/>
          <w:szCs w:val="28"/>
        </w:rPr>
        <w:t xml:space="preserve">, </w:t>
      </w:r>
      <w:r w:rsidR="00DC0284" w:rsidRPr="00F71C2D">
        <w:rPr>
          <w:rFonts w:ascii="Times New Roman" w:hAnsi="Times New Roman"/>
          <w:sz w:val="28"/>
          <w:szCs w:val="28"/>
        </w:rPr>
        <w:t>утвержденное решением Собрания депутатов города Троицка от 23.09.2021 г</w:t>
      </w:r>
      <w:r w:rsidR="002F2D15">
        <w:rPr>
          <w:rFonts w:ascii="Times New Roman" w:hAnsi="Times New Roman"/>
          <w:sz w:val="28"/>
          <w:szCs w:val="28"/>
        </w:rPr>
        <w:t>ода</w:t>
      </w:r>
      <w:r w:rsidR="00DC0284" w:rsidRPr="00F71C2D">
        <w:rPr>
          <w:rFonts w:ascii="Times New Roman" w:hAnsi="Times New Roman"/>
          <w:sz w:val="28"/>
          <w:szCs w:val="28"/>
        </w:rPr>
        <w:t xml:space="preserve"> № 143</w:t>
      </w:r>
      <w:r w:rsidR="00F71C2D" w:rsidRPr="00F71C2D">
        <w:rPr>
          <w:rFonts w:ascii="Times New Roman" w:hAnsi="Times New Roman"/>
          <w:sz w:val="28"/>
          <w:szCs w:val="28"/>
        </w:rPr>
        <w:t>,</w:t>
      </w:r>
      <w:r w:rsidR="00DC0284" w:rsidRPr="00F71C2D">
        <w:rPr>
          <w:rFonts w:ascii="Times New Roman" w:hAnsi="Times New Roman"/>
          <w:sz w:val="28"/>
          <w:szCs w:val="28"/>
        </w:rPr>
        <w:t xml:space="preserve"> </w:t>
      </w:r>
      <w:r w:rsidR="00A37218" w:rsidRPr="00F71C2D">
        <w:rPr>
          <w:rFonts w:ascii="Times New Roman" w:hAnsi="Times New Roman"/>
          <w:sz w:val="28"/>
          <w:szCs w:val="28"/>
        </w:rPr>
        <w:t>следующие изменения</w:t>
      </w:r>
      <w:r w:rsidR="00541520" w:rsidRPr="00F71C2D">
        <w:rPr>
          <w:rFonts w:ascii="Times New Roman" w:hAnsi="Times New Roman"/>
          <w:sz w:val="28"/>
          <w:szCs w:val="28"/>
        </w:rPr>
        <w:t>:</w:t>
      </w:r>
    </w:p>
    <w:p w:rsidR="00720C5E" w:rsidRDefault="003525BE" w:rsidP="00687D2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F40">
        <w:rPr>
          <w:rFonts w:ascii="Times New Roman" w:hAnsi="Times New Roman"/>
          <w:sz w:val="28"/>
          <w:szCs w:val="28"/>
        </w:rPr>
        <w:t>П</w:t>
      </w:r>
      <w:r w:rsidR="009538D8">
        <w:rPr>
          <w:rFonts w:ascii="Times New Roman" w:hAnsi="Times New Roman"/>
          <w:sz w:val="28"/>
          <w:szCs w:val="28"/>
        </w:rPr>
        <w:t xml:space="preserve">риложение </w:t>
      </w:r>
      <w:r w:rsidR="00C439CE" w:rsidRPr="003525BE">
        <w:rPr>
          <w:rFonts w:ascii="Times New Roman" w:hAnsi="Times New Roman"/>
          <w:sz w:val="28"/>
          <w:szCs w:val="28"/>
        </w:rPr>
        <w:t xml:space="preserve">2 </w:t>
      </w:r>
      <w:r w:rsidR="009538D8">
        <w:rPr>
          <w:rFonts w:ascii="Times New Roman" w:hAnsi="Times New Roman"/>
          <w:sz w:val="28"/>
          <w:szCs w:val="28"/>
        </w:rPr>
        <w:t xml:space="preserve">изложить в </w:t>
      </w:r>
      <w:r w:rsidR="001235CD">
        <w:rPr>
          <w:rFonts w:ascii="Times New Roman" w:hAnsi="Times New Roman"/>
          <w:sz w:val="28"/>
          <w:szCs w:val="28"/>
        </w:rPr>
        <w:t>следующей</w:t>
      </w:r>
      <w:r w:rsidR="009538D8">
        <w:rPr>
          <w:rFonts w:ascii="Times New Roman" w:hAnsi="Times New Roman"/>
          <w:sz w:val="28"/>
          <w:szCs w:val="28"/>
        </w:rPr>
        <w:t xml:space="preserve"> редакции</w:t>
      </w:r>
      <w:r w:rsidR="007F6DD0">
        <w:rPr>
          <w:rFonts w:ascii="Times New Roman" w:hAnsi="Times New Roman"/>
          <w:sz w:val="28"/>
          <w:szCs w:val="28"/>
        </w:rPr>
        <w:t>:</w:t>
      </w:r>
    </w:p>
    <w:p w:rsidR="001E6B2F" w:rsidRDefault="001E6B2F" w:rsidP="001235CD">
      <w:pPr>
        <w:ind w:left="4678"/>
        <w:jc w:val="center"/>
        <w:rPr>
          <w:rFonts w:ascii="Times New Roman" w:hAnsi="Times New Roman"/>
          <w:sz w:val="28"/>
          <w:szCs w:val="28"/>
        </w:rPr>
      </w:pPr>
    </w:p>
    <w:p w:rsidR="001E6B2F" w:rsidRDefault="001E6B2F" w:rsidP="001235CD">
      <w:pPr>
        <w:ind w:left="4678"/>
        <w:jc w:val="center"/>
        <w:rPr>
          <w:rFonts w:ascii="Times New Roman" w:hAnsi="Times New Roman"/>
          <w:sz w:val="28"/>
          <w:szCs w:val="28"/>
        </w:rPr>
      </w:pPr>
    </w:p>
    <w:p w:rsidR="001E6B2F" w:rsidRDefault="001E6B2F" w:rsidP="001235CD">
      <w:pPr>
        <w:ind w:left="4678"/>
        <w:jc w:val="center"/>
        <w:rPr>
          <w:rFonts w:ascii="Times New Roman" w:hAnsi="Times New Roman"/>
          <w:sz w:val="28"/>
          <w:szCs w:val="28"/>
        </w:rPr>
      </w:pPr>
    </w:p>
    <w:p w:rsidR="001E6B2F" w:rsidRDefault="001E6B2F" w:rsidP="001235CD">
      <w:pPr>
        <w:ind w:left="4678"/>
        <w:jc w:val="center"/>
        <w:rPr>
          <w:rFonts w:ascii="Times New Roman" w:hAnsi="Times New Roman"/>
          <w:sz w:val="28"/>
          <w:szCs w:val="28"/>
        </w:rPr>
      </w:pPr>
    </w:p>
    <w:p w:rsidR="001E6B2F" w:rsidRDefault="001E6B2F" w:rsidP="001235CD">
      <w:pPr>
        <w:ind w:left="4678"/>
        <w:jc w:val="center"/>
        <w:rPr>
          <w:rFonts w:ascii="Times New Roman" w:hAnsi="Times New Roman"/>
          <w:sz w:val="28"/>
          <w:szCs w:val="28"/>
        </w:rPr>
      </w:pPr>
    </w:p>
    <w:p w:rsidR="007F6DD0" w:rsidRDefault="007F6DD0" w:rsidP="001235CD">
      <w:pPr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</w:t>
      </w:r>
      <w:r w:rsidR="00F4563B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7F6DD0" w:rsidRDefault="007F6DD0" w:rsidP="001235CD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  <w:r w:rsidRPr="007F6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порядке</w:t>
      </w:r>
      <w:r w:rsidRPr="007F6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 w:rsidR="00123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жилищного контроля</w:t>
      </w:r>
      <w:r w:rsidR="00123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Троицкого городского округа</w:t>
      </w:r>
    </w:p>
    <w:p w:rsidR="001235CD" w:rsidRDefault="001235CD" w:rsidP="007F6DD0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7F6DD0" w:rsidRDefault="007F6DD0" w:rsidP="001235CD">
      <w:pPr>
        <w:widowControl w:val="0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индикаторов риска нарушения обязательных требований,</w:t>
      </w:r>
    </w:p>
    <w:p w:rsidR="007F6DD0" w:rsidRDefault="00AB7E9F" w:rsidP="001235CD">
      <w:pPr>
        <w:widowControl w:val="0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F6DD0">
        <w:rPr>
          <w:rFonts w:ascii="Times New Roman" w:hAnsi="Times New Roman"/>
          <w:sz w:val="28"/>
          <w:szCs w:val="28"/>
        </w:rPr>
        <w:t>спользуемых при осуществлении муниципального жилищного контроля</w:t>
      </w:r>
    </w:p>
    <w:p w:rsidR="00AB7E9F" w:rsidRPr="00AB7E9F" w:rsidRDefault="00AB7E9F" w:rsidP="00AB7E9F">
      <w:pPr>
        <w:pStyle w:val="a6"/>
        <w:ind w:firstLine="709"/>
        <w:contextualSpacing/>
        <w:jc w:val="both"/>
        <w:rPr>
          <w:color w:val="000000"/>
          <w:sz w:val="28"/>
          <w:szCs w:val="28"/>
        </w:rPr>
      </w:pPr>
      <w:r w:rsidRPr="00AB7E9F">
        <w:rPr>
          <w:color w:val="000000"/>
          <w:sz w:val="28"/>
          <w:szCs w:val="28"/>
        </w:rPr>
        <w:t xml:space="preserve">1. </w:t>
      </w:r>
      <w:proofErr w:type="gramStart"/>
      <w:r w:rsidRPr="00AB7E9F">
        <w:rPr>
          <w:color w:val="000000"/>
          <w:sz w:val="28"/>
          <w:szCs w:val="28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</w:t>
      </w:r>
      <w:r>
        <w:rPr>
          <w:color w:val="000000"/>
          <w:sz w:val="28"/>
          <w:szCs w:val="28"/>
        </w:rPr>
        <w:t xml:space="preserve">                               </w:t>
      </w:r>
      <w:r w:rsidRPr="00AB7E9F">
        <w:rPr>
          <w:color w:val="000000"/>
          <w:sz w:val="28"/>
          <w:szCs w:val="28"/>
        </w:rPr>
        <w:t>и (или) с аналогичным периодом предшествующего календарного года, поступивших в адрес</w:t>
      </w:r>
      <w:r>
        <w:rPr>
          <w:color w:val="000000"/>
          <w:sz w:val="28"/>
          <w:szCs w:val="28"/>
        </w:rPr>
        <w:t xml:space="preserve"> органа муниципального жилищного контроля </w:t>
      </w:r>
      <w:r w:rsidRPr="00AB7E9F">
        <w:rPr>
          <w:color w:val="000000"/>
          <w:sz w:val="28"/>
          <w:szCs w:val="28"/>
        </w:rPr>
        <w:t xml:space="preserve">от граждан </w:t>
      </w:r>
      <w:r w:rsidR="00D06F69" w:rsidRPr="00AB7E9F">
        <w:rPr>
          <w:color w:val="000000"/>
          <w:sz w:val="28"/>
          <w:szCs w:val="28"/>
        </w:rPr>
        <w:t xml:space="preserve">или организаций, являющихся пользователями помещений в многоквартирном доме, </w:t>
      </w:r>
      <w:r w:rsidRPr="00AB7E9F">
        <w:rPr>
          <w:color w:val="000000"/>
          <w:sz w:val="28"/>
          <w:szCs w:val="28"/>
        </w:rPr>
        <w:t>(поступивших способом, позволяющим установить личность обратившегося гражданина)</w:t>
      </w:r>
      <w:r w:rsidR="00D06F69">
        <w:rPr>
          <w:color w:val="000000"/>
          <w:sz w:val="28"/>
          <w:szCs w:val="28"/>
        </w:rPr>
        <w:t>,</w:t>
      </w:r>
      <w:r w:rsidRPr="00AB7E9F">
        <w:rPr>
          <w:color w:val="000000"/>
          <w:sz w:val="28"/>
          <w:szCs w:val="28"/>
        </w:rPr>
        <w:t xml:space="preserve"> информации от органов местного самоуправления, из средств массовой информации, информаци</w:t>
      </w:r>
      <w:r w:rsidR="00672F40">
        <w:rPr>
          <w:color w:val="000000"/>
          <w:sz w:val="28"/>
          <w:szCs w:val="28"/>
        </w:rPr>
        <w:t>онно-телекоммуникационной сети</w:t>
      </w:r>
      <w:proofErr w:type="gramEnd"/>
      <w:r w:rsidR="00672F40">
        <w:rPr>
          <w:color w:val="000000"/>
          <w:sz w:val="28"/>
          <w:szCs w:val="28"/>
        </w:rPr>
        <w:t xml:space="preserve"> «Интернет»</w:t>
      </w:r>
      <w:r w:rsidRPr="00AB7E9F">
        <w:rPr>
          <w:color w:val="000000"/>
          <w:sz w:val="28"/>
          <w:szCs w:val="28"/>
        </w:rPr>
        <w:t>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DD1132" w:rsidRDefault="00AB7E9F" w:rsidP="00DD1132">
      <w:pPr>
        <w:pStyle w:val="a6"/>
        <w:ind w:firstLine="709"/>
        <w:contextualSpacing/>
        <w:jc w:val="both"/>
        <w:rPr>
          <w:color w:val="000000"/>
          <w:sz w:val="28"/>
          <w:szCs w:val="28"/>
        </w:rPr>
      </w:pPr>
      <w:r w:rsidRPr="00AB7E9F">
        <w:rPr>
          <w:color w:val="000000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r w:rsidR="00DD1132">
        <w:rPr>
          <w:color w:val="000000"/>
          <w:sz w:val="28"/>
          <w:szCs w:val="28"/>
        </w:rPr>
        <w:t>».</w:t>
      </w:r>
    </w:p>
    <w:p w:rsidR="00DD1132" w:rsidRDefault="00DC0284" w:rsidP="00687D2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71C2D">
        <w:rPr>
          <w:sz w:val="28"/>
          <w:szCs w:val="28"/>
        </w:rPr>
        <w:t>Настоящее решение опубликовать в газете «Вперед».</w:t>
      </w:r>
    </w:p>
    <w:p w:rsidR="00F71C2D" w:rsidRDefault="00DC0284" w:rsidP="00687D2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71C2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258B3" w:rsidRDefault="002258B3" w:rsidP="002258B3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258B3" w:rsidRDefault="002258B3" w:rsidP="002258B3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1C2D" w:rsidRPr="00F71C2D" w:rsidRDefault="00F71C2D" w:rsidP="002258B3">
      <w:pPr>
        <w:shd w:val="clear" w:color="auto" w:fill="FFFFFF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:rsidR="00AE1084" w:rsidRPr="00F71C2D" w:rsidRDefault="00907926" w:rsidP="002258B3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F71C2D">
        <w:rPr>
          <w:rFonts w:ascii="Times New Roman" w:hAnsi="Times New Roman"/>
          <w:sz w:val="28"/>
          <w:szCs w:val="28"/>
        </w:rPr>
        <w:t>Председатель Собрания</w:t>
      </w:r>
      <w:r w:rsidR="00AE1084" w:rsidRPr="00F71C2D">
        <w:rPr>
          <w:rFonts w:ascii="Times New Roman" w:hAnsi="Times New Roman"/>
          <w:sz w:val="28"/>
          <w:szCs w:val="28"/>
        </w:rPr>
        <w:t xml:space="preserve"> </w:t>
      </w:r>
    </w:p>
    <w:p w:rsidR="00C02CE4" w:rsidRPr="00F71C2D" w:rsidRDefault="00342BA9" w:rsidP="002258B3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F71C2D">
        <w:rPr>
          <w:rFonts w:ascii="Times New Roman" w:hAnsi="Times New Roman"/>
          <w:sz w:val="28"/>
          <w:szCs w:val="28"/>
        </w:rPr>
        <w:t>д</w:t>
      </w:r>
      <w:r w:rsidR="00907926" w:rsidRPr="00F71C2D">
        <w:rPr>
          <w:rFonts w:ascii="Times New Roman" w:hAnsi="Times New Roman"/>
          <w:sz w:val="28"/>
          <w:szCs w:val="28"/>
        </w:rPr>
        <w:t>епутатов города Троицка</w:t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Pr="00F71C2D">
        <w:rPr>
          <w:rFonts w:ascii="Times New Roman" w:hAnsi="Times New Roman"/>
          <w:sz w:val="28"/>
          <w:szCs w:val="28"/>
        </w:rPr>
        <w:t xml:space="preserve"> </w:t>
      </w:r>
      <w:r w:rsidR="00AE1084" w:rsidRPr="00F71C2D">
        <w:rPr>
          <w:rFonts w:ascii="Times New Roman" w:hAnsi="Times New Roman"/>
          <w:sz w:val="28"/>
          <w:szCs w:val="28"/>
        </w:rPr>
        <w:t xml:space="preserve">         </w:t>
      </w:r>
      <w:r w:rsidR="00907926" w:rsidRPr="00F71C2D">
        <w:rPr>
          <w:rFonts w:ascii="Times New Roman" w:hAnsi="Times New Roman"/>
          <w:sz w:val="28"/>
          <w:szCs w:val="28"/>
        </w:rPr>
        <w:t>В.В. Хасанов</w:t>
      </w:r>
    </w:p>
    <w:p w:rsidR="00F71C2D" w:rsidRPr="00F71C2D" w:rsidRDefault="00F71C2D" w:rsidP="002258B3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9538D8" w:rsidRDefault="009538D8" w:rsidP="002258B3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F71C2D" w:rsidRDefault="00C02CE4" w:rsidP="002258B3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F71C2D">
        <w:rPr>
          <w:rFonts w:ascii="Times New Roman" w:hAnsi="Times New Roman"/>
          <w:sz w:val="28"/>
          <w:szCs w:val="28"/>
        </w:rPr>
        <w:t>Г</w:t>
      </w:r>
      <w:r w:rsidR="00907926" w:rsidRPr="00F71C2D">
        <w:rPr>
          <w:rFonts w:ascii="Times New Roman" w:hAnsi="Times New Roman"/>
          <w:sz w:val="28"/>
          <w:szCs w:val="28"/>
        </w:rPr>
        <w:t>лав</w:t>
      </w:r>
      <w:r w:rsidR="002258B3">
        <w:rPr>
          <w:rFonts w:ascii="Times New Roman" w:hAnsi="Times New Roman"/>
          <w:sz w:val="28"/>
          <w:szCs w:val="28"/>
        </w:rPr>
        <w:t>а</w:t>
      </w:r>
      <w:r w:rsidR="00907926" w:rsidRPr="00F71C2D">
        <w:rPr>
          <w:rFonts w:ascii="Times New Roman" w:hAnsi="Times New Roman"/>
          <w:sz w:val="28"/>
          <w:szCs w:val="28"/>
        </w:rPr>
        <w:t xml:space="preserve"> города</w:t>
      </w:r>
      <w:r w:rsidR="009538D8">
        <w:rPr>
          <w:rFonts w:ascii="Times New Roman" w:hAnsi="Times New Roman"/>
          <w:sz w:val="28"/>
          <w:szCs w:val="28"/>
        </w:rPr>
        <w:t xml:space="preserve"> Троицка</w:t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2258B3">
        <w:rPr>
          <w:rFonts w:ascii="Times New Roman" w:hAnsi="Times New Roman"/>
          <w:sz w:val="28"/>
          <w:szCs w:val="28"/>
        </w:rPr>
        <w:tab/>
      </w:r>
      <w:r w:rsidR="002258B3" w:rsidRPr="00F71C2D">
        <w:rPr>
          <w:rFonts w:ascii="Times New Roman" w:hAnsi="Times New Roman"/>
          <w:sz w:val="28"/>
          <w:szCs w:val="28"/>
        </w:rPr>
        <w:t xml:space="preserve">          </w:t>
      </w:r>
      <w:r w:rsidR="002258B3">
        <w:rPr>
          <w:rFonts w:ascii="Times New Roman" w:hAnsi="Times New Roman"/>
          <w:sz w:val="28"/>
          <w:szCs w:val="28"/>
        </w:rPr>
        <w:t xml:space="preserve"> Д.В. </w:t>
      </w:r>
      <w:proofErr w:type="spellStart"/>
      <w:r w:rsidR="002258B3">
        <w:rPr>
          <w:rFonts w:ascii="Times New Roman" w:hAnsi="Times New Roman"/>
          <w:sz w:val="28"/>
          <w:szCs w:val="28"/>
        </w:rPr>
        <w:t>Гатов</w:t>
      </w:r>
      <w:proofErr w:type="spellEnd"/>
    </w:p>
    <w:p w:rsidR="009C2CC8" w:rsidRDefault="009C2CC8" w:rsidP="002258B3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C2CC8" w:rsidSect="001E6B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7FC"/>
    <w:multiLevelType w:val="hybridMultilevel"/>
    <w:tmpl w:val="07DCEE52"/>
    <w:lvl w:ilvl="0" w:tplc="FF644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C1586"/>
    <w:multiLevelType w:val="hybridMultilevel"/>
    <w:tmpl w:val="AF9476A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E59F7"/>
    <w:multiLevelType w:val="hybridMultilevel"/>
    <w:tmpl w:val="440E599E"/>
    <w:lvl w:ilvl="0" w:tplc="98E04F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E13271"/>
    <w:multiLevelType w:val="hybridMultilevel"/>
    <w:tmpl w:val="11B2296C"/>
    <w:lvl w:ilvl="0" w:tplc="603A1030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196E50"/>
    <w:multiLevelType w:val="hybridMultilevel"/>
    <w:tmpl w:val="CE505938"/>
    <w:lvl w:ilvl="0" w:tplc="0419000F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145910"/>
    <w:multiLevelType w:val="multilevel"/>
    <w:tmpl w:val="524CAD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6268025D"/>
    <w:multiLevelType w:val="hybridMultilevel"/>
    <w:tmpl w:val="246C858E"/>
    <w:lvl w:ilvl="0" w:tplc="D5743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AB1E35"/>
    <w:multiLevelType w:val="hybridMultilevel"/>
    <w:tmpl w:val="2D325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F877017"/>
    <w:multiLevelType w:val="hybridMultilevel"/>
    <w:tmpl w:val="94D2DB56"/>
    <w:lvl w:ilvl="0" w:tplc="A0C898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AE"/>
    <w:rsid w:val="00007F28"/>
    <w:rsid w:val="000722BF"/>
    <w:rsid w:val="00082BB2"/>
    <w:rsid w:val="000B4B6F"/>
    <w:rsid w:val="000B7BA8"/>
    <w:rsid w:val="000D06DE"/>
    <w:rsid w:val="000F55A0"/>
    <w:rsid w:val="00105755"/>
    <w:rsid w:val="00111B4F"/>
    <w:rsid w:val="00121FBB"/>
    <w:rsid w:val="001235CD"/>
    <w:rsid w:val="00137E36"/>
    <w:rsid w:val="001534BF"/>
    <w:rsid w:val="00161A16"/>
    <w:rsid w:val="0016254E"/>
    <w:rsid w:val="0018281B"/>
    <w:rsid w:val="001943E6"/>
    <w:rsid w:val="00194BD4"/>
    <w:rsid w:val="00194F52"/>
    <w:rsid w:val="001963D6"/>
    <w:rsid w:val="001A2C72"/>
    <w:rsid w:val="001B24D1"/>
    <w:rsid w:val="001C1CCF"/>
    <w:rsid w:val="001C5CBD"/>
    <w:rsid w:val="001E2444"/>
    <w:rsid w:val="001E6B2F"/>
    <w:rsid w:val="0020391F"/>
    <w:rsid w:val="0022269F"/>
    <w:rsid w:val="00223DFD"/>
    <w:rsid w:val="002258B3"/>
    <w:rsid w:val="00230C96"/>
    <w:rsid w:val="00241FED"/>
    <w:rsid w:val="00276947"/>
    <w:rsid w:val="002C016E"/>
    <w:rsid w:val="002D2B11"/>
    <w:rsid w:val="002F2D15"/>
    <w:rsid w:val="002F5E0B"/>
    <w:rsid w:val="00312BEB"/>
    <w:rsid w:val="0031305E"/>
    <w:rsid w:val="00314FFE"/>
    <w:rsid w:val="00315227"/>
    <w:rsid w:val="00336426"/>
    <w:rsid w:val="00342BA9"/>
    <w:rsid w:val="00346848"/>
    <w:rsid w:val="003525BE"/>
    <w:rsid w:val="00355A8A"/>
    <w:rsid w:val="003A4074"/>
    <w:rsid w:val="003B3CEC"/>
    <w:rsid w:val="003D49D1"/>
    <w:rsid w:val="003D5782"/>
    <w:rsid w:val="00404441"/>
    <w:rsid w:val="00404D84"/>
    <w:rsid w:val="004064D7"/>
    <w:rsid w:val="00413C62"/>
    <w:rsid w:val="00421307"/>
    <w:rsid w:val="0043026E"/>
    <w:rsid w:val="004312DF"/>
    <w:rsid w:val="00431DC7"/>
    <w:rsid w:val="00433280"/>
    <w:rsid w:val="00437340"/>
    <w:rsid w:val="00446DAE"/>
    <w:rsid w:val="00467E37"/>
    <w:rsid w:val="00486881"/>
    <w:rsid w:val="0049134F"/>
    <w:rsid w:val="004B76EF"/>
    <w:rsid w:val="004C3D91"/>
    <w:rsid w:val="004D73BB"/>
    <w:rsid w:val="004F6060"/>
    <w:rsid w:val="005037F8"/>
    <w:rsid w:val="00507A1B"/>
    <w:rsid w:val="00516226"/>
    <w:rsid w:val="00541520"/>
    <w:rsid w:val="00541663"/>
    <w:rsid w:val="00541C9A"/>
    <w:rsid w:val="00564334"/>
    <w:rsid w:val="005671D3"/>
    <w:rsid w:val="00580FF4"/>
    <w:rsid w:val="0059016A"/>
    <w:rsid w:val="005945E8"/>
    <w:rsid w:val="00594B67"/>
    <w:rsid w:val="005A157F"/>
    <w:rsid w:val="005A5FD9"/>
    <w:rsid w:val="005A6387"/>
    <w:rsid w:val="005A7086"/>
    <w:rsid w:val="005B2C6D"/>
    <w:rsid w:val="005B3CB4"/>
    <w:rsid w:val="005C1855"/>
    <w:rsid w:val="005C3A75"/>
    <w:rsid w:val="005F0801"/>
    <w:rsid w:val="00602D54"/>
    <w:rsid w:val="00632375"/>
    <w:rsid w:val="00642C8B"/>
    <w:rsid w:val="00643538"/>
    <w:rsid w:val="006551F2"/>
    <w:rsid w:val="00672F40"/>
    <w:rsid w:val="006775A0"/>
    <w:rsid w:val="006855BF"/>
    <w:rsid w:val="00687D22"/>
    <w:rsid w:val="006A4835"/>
    <w:rsid w:val="006A66DF"/>
    <w:rsid w:val="006B21C2"/>
    <w:rsid w:val="006C7B2D"/>
    <w:rsid w:val="006D4150"/>
    <w:rsid w:val="006D4B67"/>
    <w:rsid w:val="006D62CB"/>
    <w:rsid w:val="006E2576"/>
    <w:rsid w:val="006E3DA3"/>
    <w:rsid w:val="00710422"/>
    <w:rsid w:val="00717C8F"/>
    <w:rsid w:val="00720C5E"/>
    <w:rsid w:val="007257F6"/>
    <w:rsid w:val="00785A20"/>
    <w:rsid w:val="007C24C1"/>
    <w:rsid w:val="007C50A2"/>
    <w:rsid w:val="007C7699"/>
    <w:rsid w:val="007F0DFD"/>
    <w:rsid w:val="007F6DD0"/>
    <w:rsid w:val="00831E87"/>
    <w:rsid w:val="00842700"/>
    <w:rsid w:val="00842793"/>
    <w:rsid w:val="00846EEC"/>
    <w:rsid w:val="00847EDD"/>
    <w:rsid w:val="00853F9C"/>
    <w:rsid w:val="00861C54"/>
    <w:rsid w:val="00862BA0"/>
    <w:rsid w:val="008774B0"/>
    <w:rsid w:val="008808CF"/>
    <w:rsid w:val="00880F56"/>
    <w:rsid w:val="008946BC"/>
    <w:rsid w:val="008C3ECD"/>
    <w:rsid w:val="00902363"/>
    <w:rsid w:val="00907926"/>
    <w:rsid w:val="0092294B"/>
    <w:rsid w:val="009538D8"/>
    <w:rsid w:val="00955FF5"/>
    <w:rsid w:val="00960287"/>
    <w:rsid w:val="009777CD"/>
    <w:rsid w:val="009831D9"/>
    <w:rsid w:val="0098357D"/>
    <w:rsid w:val="0099028D"/>
    <w:rsid w:val="0099372C"/>
    <w:rsid w:val="00996A84"/>
    <w:rsid w:val="009A5D35"/>
    <w:rsid w:val="009B7952"/>
    <w:rsid w:val="009C2CC8"/>
    <w:rsid w:val="009D146B"/>
    <w:rsid w:val="009E02F1"/>
    <w:rsid w:val="009F5550"/>
    <w:rsid w:val="009F7F35"/>
    <w:rsid w:val="00A002E7"/>
    <w:rsid w:val="00A34CCE"/>
    <w:rsid w:val="00A37218"/>
    <w:rsid w:val="00A60532"/>
    <w:rsid w:val="00A9071F"/>
    <w:rsid w:val="00A94A17"/>
    <w:rsid w:val="00AB02DD"/>
    <w:rsid w:val="00AB0DC5"/>
    <w:rsid w:val="00AB7E9F"/>
    <w:rsid w:val="00AE1084"/>
    <w:rsid w:val="00AE430B"/>
    <w:rsid w:val="00B05FD0"/>
    <w:rsid w:val="00B32767"/>
    <w:rsid w:val="00B33447"/>
    <w:rsid w:val="00B4136B"/>
    <w:rsid w:val="00B553BE"/>
    <w:rsid w:val="00B57F82"/>
    <w:rsid w:val="00B72B8C"/>
    <w:rsid w:val="00B86F23"/>
    <w:rsid w:val="00BA56AA"/>
    <w:rsid w:val="00BD67FF"/>
    <w:rsid w:val="00BE0E7A"/>
    <w:rsid w:val="00BE143D"/>
    <w:rsid w:val="00BF02D7"/>
    <w:rsid w:val="00BF0CE4"/>
    <w:rsid w:val="00C02CE4"/>
    <w:rsid w:val="00C355E8"/>
    <w:rsid w:val="00C36E43"/>
    <w:rsid w:val="00C409BF"/>
    <w:rsid w:val="00C40C33"/>
    <w:rsid w:val="00C439CE"/>
    <w:rsid w:val="00C45478"/>
    <w:rsid w:val="00C60D01"/>
    <w:rsid w:val="00C705CB"/>
    <w:rsid w:val="00C863E2"/>
    <w:rsid w:val="00C91665"/>
    <w:rsid w:val="00CA40D0"/>
    <w:rsid w:val="00CD2C23"/>
    <w:rsid w:val="00D06F69"/>
    <w:rsid w:val="00D12BB5"/>
    <w:rsid w:val="00D1639F"/>
    <w:rsid w:val="00D16D04"/>
    <w:rsid w:val="00D24820"/>
    <w:rsid w:val="00D35514"/>
    <w:rsid w:val="00D41D40"/>
    <w:rsid w:val="00D55B1B"/>
    <w:rsid w:val="00D755EF"/>
    <w:rsid w:val="00D81E87"/>
    <w:rsid w:val="00DB0632"/>
    <w:rsid w:val="00DC0284"/>
    <w:rsid w:val="00DC3424"/>
    <w:rsid w:val="00DC75C9"/>
    <w:rsid w:val="00DD1132"/>
    <w:rsid w:val="00DE5297"/>
    <w:rsid w:val="00DF5B9D"/>
    <w:rsid w:val="00E54299"/>
    <w:rsid w:val="00E61375"/>
    <w:rsid w:val="00E67638"/>
    <w:rsid w:val="00E702E1"/>
    <w:rsid w:val="00E70B98"/>
    <w:rsid w:val="00E743CD"/>
    <w:rsid w:val="00E90E21"/>
    <w:rsid w:val="00EC0FFA"/>
    <w:rsid w:val="00EC5FAD"/>
    <w:rsid w:val="00EE1C4C"/>
    <w:rsid w:val="00F07B9D"/>
    <w:rsid w:val="00F147A2"/>
    <w:rsid w:val="00F4563B"/>
    <w:rsid w:val="00F70582"/>
    <w:rsid w:val="00F7188B"/>
    <w:rsid w:val="00F71C2D"/>
    <w:rsid w:val="00F73876"/>
    <w:rsid w:val="00FC4464"/>
    <w:rsid w:val="00FC6409"/>
    <w:rsid w:val="00FE0D5D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E7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E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37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B7E9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E7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E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37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B7E9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D98C-7C1A-41EB-ADBD-6026FBE3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Windows User</cp:lastModifiedBy>
  <cp:revision>20</cp:revision>
  <cp:lastPrinted>2024-08-29T10:04:00Z</cp:lastPrinted>
  <dcterms:created xsi:type="dcterms:W3CDTF">2024-08-29T09:19:00Z</dcterms:created>
  <dcterms:modified xsi:type="dcterms:W3CDTF">2024-10-01T04:35:00Z</dcterms:modified>
</cp:coreProperties>
</file>